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E" w:rsidRPr="004A128E" w:rsidRDefault="004A128E" w:rsidP="004A12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128E">
        <w:rPr>
          <w:rFonts w:ascii="Times New Roman" w:hAnsi="Times New Roman" w:cs="Times New Roman"/>
          <w:sz w:val="28"/>
          <w:szCs w:val="28"/>
        </w:rPr>
        <w:t>РФ</w:t>
      </w:r>
    </w:p>
    <w:p w:rsidR="004A128E" w:rsidRPr="004A128E" w:rsidRDefault="00945330" w:rsidP="004A12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128E">
        <w:rPr>
          <w:rFonts w:ascii="Times New Roman" w:hAnsi="Times New Roman" w:cs="Times New Roman"/>
          <w:sz w:val="28"/>
          <w:szCs w:val="28"/>
        </w:rPr>
        <w:t>АДМИНИСТРАЦИЯ ЗАПАДНОДВИНСКОГО</w:t>
      </w:r>
    </w:p>
    <w:p w:rsidR="00945330" w:rsidRPr="004A128E" w:rsidRDefault="00945330" w:rsidP="004A12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128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45330" w:rsidRPr="004A128E" w:rsidRDefault="00945330" w:rsidP="004A128E">
      <w:pPr>
        <w:jc w:val="center"/>
        <w:rPr>
          <w:b/>
          <w:bCs/>
          <w:szCs w:val="28"/>
        </w:rPr>
      </w:pPr>
      <w:r w:rsidRPr="004A128E">
        <w:rPr>
          <w:b/>
          <w:bCs/>
          <w:szCs w:val="28"/>
        </w:rPr>
        <w:t>ТВЕРСКОЙ ОБЛАСТИ</w:t>
      </w:r>
    </w:p>
    <w:p w:rsidR="00945330" w:rsidRPr="004A128E" w:rsidRDefault="00945330" w:rsidP="004A128E">
      <w:pPr>
        <w:pStyle w:val="2"/>
        <w:jc w:val="center"/>
        <w:rPr>
          <w:rFonts w:ascii="Times New Roman" w:hAnsi="Times New Roman" w:cs="Times New Roman"/>
          <w:i w:val="0"/>
        </w:rPr>
      </w:pPr>
      <w:r w:rsidRPr="004A128E">
        <w:rPr>
          <w:rFonts w:ascii="Times New Roman" w:hAnsi="Times New Roman" w:cs="Times New Roman"/>
          <w:i w:val="0"/>
        </w:rPr>
        <w:t>ПОСТАНОВЛЕНИЕ</w:t>
      </w:r>
    </w:p>
    <w:p w:rsidR="00945330" w:rsidRPr="004A128E" w:rsidRDefault="00945330" w:rsidP="00945330">
      <w:pPr>
        <w:rPr>
          <w:szCs w:val="28"/>
        </w:rPr>
      </w:pPr>
    </w:p>
    <w:p w:rsidR="00945330" w:rsidRPr="004A128E" w:rsidRDefault="004A128E" w:rsidP="004A128E">
      <w:pPr>
        <w:rPr>
          <w:b/>
          <w:szCs w:val="28"/>
        </w:rPr>
      </w:pPr>
      <w:r w:rsidRPr="004A128E">
        <w:rPr>
          <w:b/>
          <w:szCs w:val="28"/>
        </w:rPr>
        <w:t>22.07.</w:t>
      </w:r>
      <w:r w:rsidR="00945330" w:rsidRPr="004A128E">
        <w:rPr>
          <w:b/>
          <w:szCs w:val="28"/>
        </w:rPr>
        <w:t>2022</w:t>
      </w:r>
      <w:r>
        <w:rPr>
          <w:b/>
          <w:szCs w:val="28"/>
        </w:rPr>
        <w:t xml:space="preserve"> г.                          </w:t>
      </w:r>
      <w:r w:rsidRPr="004A128E">
        <w:rPr>
          <w:b/>
          <w:szCs w:val="28"/>
        </w:rPr>
        <w:t xml:space="preserve"> </w:t>
      </w:r>
      <w:r w:rsidR="00153884">
        <w:rPr>
          <w:b/>
          <w:szCs w:val="28"/>
        </w:rPr>
        <w:t xml:space="preserve">   </w:t>
      </w:r>
      <w:r w:rsidR="00945330" w:rsidRPr="004A128E">
        <w:rPr>
          <w:b/>
          <w:szCs w:val="28"/>
        </w:rPr>
        <w:t xml:space="preserve">г.   Западная Двина                         №  </w:t>
      </w:r>
      <w:r w:rsidRPr="004A128E">
        <w:rPr>
          <w:b/>
          <w:szCs w:val="28"/>
        </w:rPr>
        <w:t>315</w:t>
      </w:r>
    </w:p>
    <w:p w:rsidR="00945330" w:rsidRPr="004A128E" w:rsidRDefault="004A128E" w:rsidP="00945330">
      <w:pPr>
        <w:rPr>
          <w:szCs w:val="28"/>
        </w:rPr>
      </w:pPr>
      <w:r w:rsidRPr="004A128E">
        <w:rPr>
          <w:szCs w:val="28"/>
        </w:rPr>
        <w:t xml:space="preserve"> </w:t>
      </w:r>
    </w:p>
    <w:p w:rsidR="00945330" w:rsidRPr="004A128E" w:rsidRDefault="00945330" w:rsidP="00945330">
      <w:pPr>
        <w:rPr>
          <w:b/>
          <w:szCs w:val="28"/>
        </w:rPr>
      </w:pPr>
      <w:r w:rsidRPr="004A128E">
        <w:rPr>
          <w:b/>
          <w:szCs w:val="28"/>
        </w:rPr>
        <w:t>Об утверждении перечня муниципальных услуг</w:t>
      </w:r>
    </w:p>
    <w:p w:rsidR="00945330" w:rsidRPr="004A128E" w:rsidRDefault="00945330" w:rsidP="00945330">
      <w:pPr>
        <w:rPr>
          <w:b/>
          <w:szCs w:val="28"/>
        </w:rPr>
      </w:pPr>
      <w:r w:rsidRPr="004A128E">
        <w:rPr>
          <w:b/>
          <w:szCs w:val="28"/>
        </w:rPr>
        <w:t xml:space="preserve"> предоставление, </w:t>
      </w:r>
      <w:proofErr w:type="gramStart"/>
      <w:r w:rsidRPr="004A128E">
        <w:rPr>
          <w:b/>
          <w:szCs w:val="28"/>
        </w:rPr>
        <w:t>которых</w:t>
      </w:r>
      <w:proofErr w:type="gramEnd"/>
      <w:r w:rsidRPr="004A128E">
        <w:rPr>
          <w:b/>
          <w:szCs w:val="28"/>
        </w:rPr>
        <w:t xml:space="preserve">  организуется</w:t>
      </w:r>
    </w:p>
    <w:p w:rsidR="00103D5A" w:rsidRPr="004A128E" w:rsidRDefault="00945330" w:rsidP="00945330">
      <w:pPr>
        <w:rPr>
          <w:b/>
          <w:szCs w:val="28"/>
        </w:rPr>
      </w:pPr>
      <w:r w:rsidRPr="004A128E">
        <w:rPr>
          <w:b/>
          <w:szCs w:val="28"/>
        </w:rPr>
        <w:t xml:space="preserve"> </w:t>
      </w:r>
      <w:r w:rsidR="009D4878" w:rsidRPr="004A128E">
        <w:rPr>
          <w:b/>
          <w:szCs w:val="28"/>
        </w:rPr>
        <w:t xml:space="preserve">на базе </w:t>
      </w:r>
      <w:r w:rsidR="00103D5A" w:rsidRPr="004A128E">
        <w:rPr>
          <w:b/>
          <w:szCs w:val="28"/>
        </w:rPr>
        <w:t xml:space="preserve">Западнодвинского филиала </w:t>
      </w:r>
      <w:r w:rsidR="009D4878" w:rsidRPr="004A128E">
        <w:rPr>
          <w:b/>
          <w:szCs w:val="28"/>
        </w:rPr>
        <w:t xml:space="preserve">Государственного </w:t>
      </w:r>
    </w:p>
    <w:p w:rsidR="00103D5A" w:rsidRPr="004A128E" w:rsidRDefault="009D4878" w:rsidP="00945330">
      <w:pPr>
        <w:rPr>
          <w:b/>
          <w:szCs w:val="28"/>
        </w:rPr>
      </w:pPr>
      <w:r w:rsidRPr="004A128E">
        <w:rPr>
          <w:b/>
          <w:szCs w:val="28"/>
        </w:rPr>
        <w:t>автономного учреждения</w:t>
      </w:r>
      <w:r w:rsidR="00103D5A" w:rsidRPr="004A128E">
        <w:rPr>
          <w:b/>
          <w:szCs w:val="28"/>
        </w:rPr>
        <w:t xml:space="preserve"> </w:t>
      </w:r>
      <w:r w:rsidRPr="004A128E">
        <w:rPr>
          <w:b/>
          <w:szCs w:val="28"/>
        </w:rPr>
        <w:t>Тверской области</w:t>
      </w:r>
    </w:p>
    <w:p w:rsidR="009D4878" w:rsidRPr="004A128E" w:rsidRDefault="009D4878" w:rsidP="00945330">
      <w:pPr>
        <w:rPr>
          <w:b/>
          <w:szCs w:val="28"/>
        </w:rPr>
      </w:pPr>
      <w:r w:rsidRPr="004A128E">
        <w:rPr>
          <w:b/>
          <w:szCs w:val="28"/>
        </w:rPr>
        <w:t xml:space="preserve"> "Многофункциональный центр предоставления</w:t>
      </w:r>
    </w:p>
    <w:p w:rsidR="009D4878" w:rsidRPr="004A128E" w:rsidRDefault="009D4878" w:rsidP="00945330">
      <w:pPr>
        <w:rPr>
          <w:b/>
          <w:szCs w:val="28"/>
        </w:rPr>
      </w:pPr>
      <w:r w:rsidRPr="004A128E">
        <w:rPr>
          <w:b/>
          <w:szCs w:val="28"/>
        </w:rPr>
        <w:t>государственных и муниципальных услуг"</w:t>
      </w:r>
    </w:p>
    <w:p w:rsidR="00945330" w:rsidRPr="004A128E" w:rsidRDefault="00945330" w:rsidP="00945330">
      <w:pPr>
        <w:rPr>
          <w:b/>
          <w:szCs w:val="28"/>
        </w:rPr>
      </w:pPr>
    </w:p>
    <w:p w:rsidR="00945330" w:rsidRDefault="00945330" w:rsidP="00945330">
      <w:pPr>
        <w:rPr>
          <w:sz w:val="20"/>
          <w:szCs w:val="20"/>
        </w:rPr>
      </w:pPr>
    </w:p>
    <w:p w:rsidR="00945330" w:rsidRPr="00BD7D91" w:rsidRDefault="009D4878" w:rsidP="009D4878">
      <w:pPr>
        <w:jc w:val="both"/>
        <w:rPr>
          <w:b/>
          <w:bCs/>
          <w:sz w:val="24"/>
        </w:rPr>
      </w:pPr>
      <w:r>
        <w:rPr>
          <w:szCs w:val="28"/>
        </w:rPr>
        <w:tab/>
      </w:r>
      <w:r w:rsidR="00AC5C44">
        <w:rPr>
          <w:szCs w:val="28"/>
        </w:rPr>
        <w:t>Руководствуясь распоряжением Правительства Тверской области от 29.03.2013 № 134-рп</w:t>
      </w:r>
      <w:r w:rsidR="00945330" w:rsidRPr="00BD7D91">
        <w:rPr>
          <w:szCs w:val="28"/>
        </w:rPr>
        <w:t xml:space="preserve"> </w:t>
      </w:r>
      <w:r>
        <w:rPr>
          <w:szCs w:val="28"/>
        </w:rPr>
        <w:t xml:space="preserve">"Об утверждении примерного перечня муниципальных услуг, которые подлежат предоставлению на </w:t>
      </w:r>
      <w:r w:rsidRPr="009D4878">
        <w:rPr>
          <w:b/>
          <w:szCs w:val="28"/>
        </w:rPr>
        <w:t xml:space="preserve"> </w:t>
      </w:r>
      <w:r w:rsidRPr="009D4878">
        <w:rPr>
          <w:szCs w:val="28"/>
        </w:rPr>
        <w:t>базе</w:t>
      </w:r>
      <w:r w:rsidR="00103D5A">
        <w:rPr>
          <w:szCs w:val="28"/>
        </w:rPr>
        <w:t xml:space="preserve"> </w:t>
      </w:r>
      <w:r w:rsidRPr="009D4878">
        <w:rPr>
          <w:szCs w:val="28"/>
        </w:rPr>
        <w:t>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  <w:r>
        <w:rPr>
          <w:szCs w:val="28"/>
        </w:rPr>
        <w:t xml:space="preserve"> </w:t>
      </w:r>
      <w:r w:rsidR="00945330" w:rsidRPr="00BD7D91">
        <w:rPr>
          <w:bCs/>
          <w:szCs w:val="28"/>
        </w:rPr>
        <w:t xml:space="preserve">администрация Западнодвинского </w:t>
      </w:r>
      <w:r w:rsidR="00945330">
        <w:rPr>
          <w:bCs/>
          <w:szCs w:val="28"/>
        </w:rPr>
        <w:t>муниципального округа</w:t>
      </w:r>
      <w:r w:rsidR="006E1A2B">
        <w:rPr>
          <w:bCs/>
          <w:szCs w:val="28"/>
        </w:rPr>
        <w:t xml:space="preserve"> Тверской области </w:t>
      </w:r>
      <w:r w:rsidR="00945330" w:rsidRPr="00BD7D91">
        <w:rPr>
          <w:b/>
          <w:bCs/>
          <w:sz w:val="24"/>
        </w:rPr>
        <w:t>ПОСТАНОВЛЯЕТ:</w:t>
      </w:r>
    </w:p>
    <w:p w:rsidR="00945330" w:rsidRDefault="00945330" w:rsidP="00B00BAF">
      <w:pPr>
        <w:pStyle w:val="a3"/>
        <w:jc w:val="right"/>
        <w:rPr>
          <w:b/>
          <w:bCs/>
          <w:sz w:val="24"/>
        </w:rPr>
      </w:pPr>
    </w:p>
    <w:p w:rsidR="00945330" w:rsidRDefault="00945330" w:rsidP="00945330">
      <w:pPr>
        <w:pStyle w:val="a3"/>
        <w:jc w:val="both"/>
        <w:rPr>
          <w:bCs/>
          <w:szCs w:val="28"/>
        </w:rPr>
      </w:pPr>
      <w:r>
        <w:rPr>
          <w:bCs/>
          <w:sz w:val="24"/>
        </w:rPr>
        <w:tab/>
      </w:r>
      <w:r w:rsidRPr="00945330">
        <w:rPr>
          <w:bCs/>
          <w:szCs w:val="28"/>
        </w:rPr>
        <w:t>1. Утвердить перечень муниципальных услуг, предоставление которых организуется</w:t>
      </w:r>
      <w:r>
        <w:rPr>
          <w:bCs/>
          <w:szCs w:val="28"/>
        </w:rPr>
        <w:t xml:space="preserve"> </w:t>
      </w:r>
      <w:r w:rsidR="009D4878">
        <w:rPr>
          <w:szCs w:val="28"/>
        </w:rPr>
        <w:t xml:space="preserve">на </w:t>
      </w:r>
      <w:r w:rsidR="009D4878" w:rsidRPr="009D4878">
        <w:rPr>
          <w:b/>
          <w:szCs w:val="28"/>
        </w:rPr>
        <w:t xml:space="preserve"> </w:t>
      </w:r>
      <w:r w:rsidR="009D4878" w:rsidRPr="009D4878">
        <w:rPr>
          <w:szCs w:val="28"/>
        </w:rPr>
        <w:t>базе</w:t>
      </w:r>
      <w:r w:rsidR="00103D5A" w:rsidRPr="00103D5A">
        <w:rPr>
          <w:szCs w:val="28"/>
        </w:rPr>
        <w:t xml:space="preserve"> </w:t>
      </w:r>
      <w:r w:rsidR="00103D5A">
        <w:rPr>
          <w:szCs w:val="28"/>
        </w:rPr>
        <w:t>Западнодвинского филиала</w:t>
      </w:r>
      <w:r w:rsidR="009D4878" w:rsidRPr="009D4878">
        <w:rPr>
          <w:szCs w:val="28"/>
        </w:rPr>
        <w:t xml:space="preserve">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  <w:r w:rsidR="009D4878">
        <w:rPr>
          <w:szCs w:val="28"/>
        </w:rPr>
        <w:t xml:space="preserve"> </w:t>
      </w:r>
      <w:r w:rsidR="003701DB">
        <w:rPr>
          <w:bCs/>
          <w:szCs w:val="28"/>
        </w:rPr>
        <w:t>(прилагается).</w:t>
      </w:r>
    </w:p>
    <w:p w:rsidR="000D30AC" w:rsidRDefault="003701DB" w:rsidP="00945330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="000D30AC">
        <w:rPr>
          <w:bCs/>
          <w:szCs w:val="28"/>
        </w:rPr>
        <w:t>Считать утратившими силу:</w:t>
      </w:r>
    </w:p>
    <w:p w:rsidR="000D30AC" w:rsidRDefault="000D30AC" w:rsidP="00945330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- </w:t>
      </w:r>
      <w:r w:rsidR="003701DB">
        <w:rPr>
          <w:bCs/>
          <w:szCs w:val="28"/>
        </w:rPr>
        <w:t>Постановление администрации Западнодвинского района от</w:t>
      </w:r>
      <w:r w:rsidR="00F25943">
        <w:rPr>
          <w:bCs/>
          <w:szCs w:val="28"/>
        </w:rPr>
        <w:t xml:space="preserve"> 06.10.2011 года  № 2427</w:t>
      </w:r>
      <w:r w:rsidR="003701DB">
        <w:rPr>
          <w:bCs/>
          <w:szCs w:val="28"/>
        </w:rPr>
        <w:t xml:space="preserve">  "</w:t>
      </w:r>
      <w:r w:rsidR="00F25943">
        <w:rPr>
          <w:bCs/>
          <w:szCs w:val="28"/>
        </w:rPr>
        <w:t xml:space="preserve">Об утверждении перечня муниципальных </w:t>
      </w:r>
      <w:proofErr w:type="gramStart"/>
      <w:r w:rsidR="00F25943">
        <w:rPr>
          <w:bCs/>
          <w:szCs w:val="28"/>
        </w:rPr>
        <w:t>услуг</w:t>
      </w:r>
      <w:proofErr w:type="gramEnd"/>
      <w:r w:rsidR="00F25943">
        <w:rPr>
          <w:bCs/>
          <w:szCs w:val="28"/>
        </w:rPr>
        <w:t xml:space="preserve"> предоставление которых организуется в </w:t>
      </w:r>
      <w:proofErr w:type="spellStart"/>
      <w:r w:rsidR="00F25943">
        <w:rPr>
          <w:bCs/>
          <w:szCs w:val="28"/>
        </w:rPr>
        <w:t>Западнодвинском</w:t>
      </w:r>
      <w:proofErr w:type="spellEnd"/>
      <w:r w:rsidR="00F25943">
        <w:rPr>
          <w:bCs/>
          <w:szCs w:val="28"/>
        </w:rPr>
        <w:t xml:space="preserve"> филиале ГАУ "МФЦ"</w:t>
      </w:r>
      <w:r>
        <w:rPr>
          <w:bCs/>
          <w:szCs w:val="28"/>
        </w:rPr>
        <w:t>;</w:t>
      </w:r>
    </w:p>
    <w:p w:rsidR="000D30AC" w:rsidRDefault="000D30AC" w:rsidP="000D30AC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 xml:space="preserve">- Постановление администрации Западнодвинского района от 23.12.2014 года  № 262  "О внесении изменений в приложение №1 Постановления № 2427 от 06.10.2011 года "Об утверждении перечня муниципальных </w:t>
      </w:r>
      <w:proofErr w:type="gramStart"/>
      <w:r>
        <w:rPr>
          <w:bCs/>
          <w:szCs w:val="28"/>
        </w:rPr>
        <w:t>услуг</w:t>
      </w:r>
      <w:proofErr w:type="gramEnd"/>
      <w:r>
        <w:rPr>
          <w:bCs/>
          <w:szCs w:val="28"/>
        </w:rPr>
        <w:t xml:space="preserve"> предоставление которых организуется в </w:t>
      </w:r>
      <w:proofErr w:type="spellStart"/>
      <w:r>
        <w:rPr>
          <w:bCs/>
          <w:szCs w:val="28"/>
        </w:rPr>
        <w:t>Западнодвинском</w:t>
      </w:r>
      <w:proofErr w:type="spellEnd"/>
      <w:r>
        <w:rPr>
          <w:bCs/>
          <w:szCs w:val="28"/>
        </w:rPr>
        <w:t xml:space="preserve"> филиале Г</w:t>
      </w:r>
      <w:r w:rsidR="006E1A2B">
        <w:rPr>
          <w:bCs/>
          <w:szCs w:val="28"/>
        </w:rPr>
        <w:t>А</w:t>
      </w:r>
      <w:r>
        <w:rPr>
          <w:bCs/>
          <w:szCs w:val="28"/>
        </w:rPr>
        <w:t>У "МФЦ";</w:t>
      </w:r>
    </w:p>
    <w:p w:rsidR="006E1A2B" w:rsidRDefault="006E1A2B" w:rsidP="006E1A2B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-</w:t>
      </w:r>
      <w:r w:rsidRPr="006E1A2B">
        <w:rPr>
          <w:bCs/>
          <w:szCs w:val="28"/>
        </w:rPr>
        <w:t xml:space="preserve"> </w:t>
      </w:r>
      <w:r>
        <w:rPr>
          <w:bCs/>
          <w:szCs w:val="28"/>
        </w:rPr>
        <w:t>Постановление администрации Западнодвинского района от 12.08.2015 года  № 173  "О внесении изменений в постановление Администрации Западнодвинского района Тверской области от 23.12.2014 г. № 262";</w:t>
      </w:r>
    </w:p>
    <w:p w:rsidR="006E1A2B" w:rsidRDefault="006E1A2B" w:rsidP="006E1A2B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-</w:t>
      </w:r>
      <w:r w:rsidRPr="006E1A2B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Постановление администрации Западнодвинского района от 21.11.2017 года  № 216  "О внесении изменений в постановление администрации Западнодвинского района Тверской области от 06.10.2011 года № 2427 "Об утверждении перечня муниципальных </w:t>
      </w:r>
      <w:proofErr w:type="gramStart"/>
      <w:r>
        <w:rPr>
          <w:bCs/>
          <w:szCs w:val="28"/>
        </w:rPr>
        <w:t>услуг</w:t>
      </w:r>
      <w:proofErr w:type="gramEnd"/>
      <w:r>
        <w:rPr>
          <w:bCs/>
          <w:szCs w:val="28"/>
        </w:rPr>
        <w:t xml:space="preserve"> предоставление которых организуется в </w:t>
      </w:r>
      <w:proofErr w:type="spellStart"/>
      <w:r>
        <w:rPr>
          <w:bCs/>
          <w:szCs w:val="28"/>
        </w:rPr>
        <w:t>Западнодвинском</w:t>
      </w:r>
      <w:proofErr w:type="spellEnd"/>
      <w:r>
        <w:rPr>
          <w:bCs/>
          <w:szCs w:val="28"/>
        </w:rPr>
        <w:t xml:space="preserve"> филиале ГАУ "МФЦ";</w:t>
      </w:r>
    </w:p>
    <w:p w:rsidR="006E1A2B" w:rsidRDefault="006E1A2B" w:rsidP="006E1A2B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3. Настоящее Постановление вступает в силу со дня его опубликования.</w:t>
      </w:r>
    </w:p>
    <w:p w:rsidR="006E1A2B" w:rsidRDefault="006E1A2B" w:rsidP="006E1A2B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4. Настоящее Постановление  подлежит официальному опубликованию в газете "Авангард"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области.</w:t>
      </w:r>
    </w:p>
    <w:p w:rsidR="009604E6" w:rsidRDefault="009604E6" w:rsidP="006E1A2B">
      <w:pPr>
        <w:pStyle w:val="a3"/>
        <w:jc w:val="both"/>
        <w:rPr>
          <w:bCs/>
          <w:szCs w:val="28"/>
        </w:rPr>
      </w:pPr>
    </w:p>
    <w:p w:rsidR="006E1A2B" w:rsidRDefault="009604E6" w:rsidP="006E1A2B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Глава Западнодвинского муниципального округа                  </w:t>
      </w:r>
      <w:proofErr w:type="spellStart"/>
      <w:r>
        <w:rPr>
          <w:bCs/>
          <w:szCs w:val="28"/>
        </w:rPr>
        <w:t>О.А.Голубев</w:t>
      </w:r>
      <w:r w:rsidR="004A128E">
        <w:rPr>
          <w:bCs/>
          <w:szCs w:val="28"/>
        </w:rPr>
        <w:t>а</w:t>
      </w:r>
      <w:proofErr w:type="spellEnd"/>
    </w:p>
    <w:p w:rsidR="009604E6" w:rsidRPr="00153884" w:rsidRDefault="009604E6" w:rsidP="004A128E">
      <w:pPr>
        <w:jc w:val="right"/>
        <w:rPr>
          <w:bCs/>
          <w:sz w:val="16"/>
          <w:szCs w:val="16"/>
        </w:rPr>
      </w:pPr>
      <w:r w:rsidRPr="00153884">
        <w:rPr>
          <w:bCs/>
          <w:sz w:val="16"/>
          <w:szCs w:val="16"/>
        </w:rPr>
        <w:lastRenderedPageBreak/>
        <w:t>Приложение</w:t>
      </w:r>
    </w:p>
    <w:p w:rsidR="009604E6" w:rsidRPr="00153884" w:rsidRDefault="009604E6" w:rsidP="009604E6">
      <w:pPr>
        <w:jc w:val="right"/>
        <w:rPr>
          <w:bCs/>
          <w:sz w:val="16"/>
          <w:szCs w:val="16"/>
        </w:rPr>
      </w:pPr>
      <w:r w:rsidRPr="00153884">
        <w:rPr>
          <w:bCs/>
          <w:sz w:val="16"/>
          <w:szCs w:val="16"/>
        </w:rPr>
        <w:t xml:space="preserve"> к постановлению Администрации Западнодвинского</w:t>
      </w:r>
    </w:p>
    <w:p w:rsidR="009604E6" w:rsidRPr="00153884" w:rsidRDefault="009604E6" w:rsidP="009604E6">
      <w:pPr>
        <w:jc w:val="right"/>
        <w:rPr>
          <w:bCs/>
          <w:sz w:val="16"/>
          <w:szCs w:val="16"/>
        </w:rPr>
      </w:pPr>
      <w:r w:rsidRPr="00153884">
        <w:rPr>
          <w:bCs/>
          <w:sz w:val="16"/>
          <w:szCs w:val="16"/>
        </w:rPr>
        <w:t xml:space="preserve"> муниципального округа от </w:t>
      </w:r>
      <w:r w:rsidR="004A128E" w:rsidRPr="00153884">
        <w:rPr>
          <w:bCs/>
          <w:sz w:val="16"/>
          <w:szCs w:val="16"/>
        </w:rPr>
        <w:t>22.07.2022г. № 315</w:t>
      </w:r>
    </w:p>
    <w:p w:rsidR="009604E6" w:rsidRDefault="009604E6" w:rsidP="009604E6">
      <w:pPr>
        <w:jc w:val="right"/>
        <w:rPr>
          <w:bCs/>
          <w:szCs w:val="28"/>
        </w:rPr>
      </w:pPr>
    </w:p>
    <w:p w:rsidR="009604E6" w:rsidRPr="009604E6" w:rsidRDefault="009604E6" w:rsidP="009604E6">
      <w:pPr>
        <w:jc w:val="center"/>
        <w:rPr>
          <w:b/>
          <w:bCs/>
          <w:szCs w:val="28"/>
        </w:rPr>
      </w:pPr>
      <w:r w:rsidRPr="009604E6">
        <w:rPr>
          <w:b/>
          <w:bCs/>
          <w:szCs w:val="28"/>
        </w:rPr>
        <w:t xml:space="preserve">Перечень </w:t>
      </w:r>
    </w:p>
    <w:p w:rsidR="009D4878" w:rsidRPr="009D4878" w:rsidRDefault="009604E6" w:rsidP="009604E6">
      <w:pPr>
        <w:jc w:val="center"/>
        <w:rPr>
          <w:b/>
          <w:bCs/>
          <w:szCs w:val="28"/>
        </w:rPr>
      </w:pPr>
      <w:r w:rsidRPr="009604E6">
        <w:rPr>
          <w:b/>
          <w:bCs/>
          <w:szCs w:val="28"/>
        </w:rPr>
        <w:t xml:space="preserve">муниципальных услуг, предоставление которых организуется </w:t>
      </w:r>
      <w:r w:rsidR="009D4878" w:rsidRPr="009D4878">
        <w:rPr>
          <w:b/>
          <w:szCs w:val="28"/>
        </w:rPr>
        <w:t xml:space="preserve">на  базе </w:t>
      </w:r>
      <w:r w:rsidR="00103D5A" w:rsidRPr="00103D5A">
        <w:rPr>
          <w:b/>
          <w:szCs w:val="28"/>
        </w:rPr>
        <w:t>Западнодвинского филиала</w:t>
      </w:r>
      <w:r w:rsidR="00103D5A" w:rsidRPr="009D4878">
        <w:rPr>
          <w:b/>
          <w:szCs w:val="28"/>
        </w:rPr>
        <w:t xml:space="preserve"> </w:t>
      </w:r>
      <w:r w:rsidR="009D4878" w:rsidRPr="009D4878">
        <w:rPr>
          <w:b/>
          <w:szCs w:val="28"/>
        </w:rPr>
        <w:t>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tbl>
      <w:tblPr>
        <w:tblStyle w:val="a6"/>
        <w:tblpPr w:leftFromText="180" w:rightFromText="180" w:vertAnchor="text" w:horzAnchor="margin" w:tblpY="50"/>
        <w:tblW w:w="9464" w:type="dxa"/>
        <w:tblLook w:val="04A0"/>
      </w:tblPr>
      <w:tblGrid>
        <w:gridCol w:w="959"/>
        <w:gridCol w:w="5528"/>
        <w:gridCol w:w="2977"/>
      </w:tblGrid>
      <w:tr w:rsidR="00153884" w:rsidTr="00153884">
        <w:tc>
          <w:tcPr>
            <w:tcW w:w="959" w:type="dxa"/>
          </w:tcPr>
          <w:p w:rsidR="00153884" w:rsidRPr="009604E6" w:rsidRDefault="00153884" w:rsidP="00153884">
            <w:pPr>
              <w:jc w:val="center"/>
              <w:rPr>
                <w:b/>
                <w:bCs/>
                <w:szCs w:val="28"/>
              </w:rPr>
            </w:pPr>
            <w:r w:rsidRPr="009604E6">
              <w:rPr>
                <w:b/>
                <w:bCs/>
                <w:szCs w:val="28"/>
              </w:rPr>
              <w:t xml:space="preserve">№ </w:t>
            </w:r>
            <w:proofErr w:type="spellStart"/>
            <w:r w:rsidRPr="009604E6">
              <w:rPr>
                <w:b/>
                <w:bCs/>
                <w:szCs w:val="28"/>
              </w:rPr>
              <w:t>пп</w:t>
            </w:r>
            <w:proofErr w:type="spellEnd"/>
          </w:p>
        </w:tc>
        <w:tc>
          <w:tcPr>
            <w:tcW w:w="5528" w:type="dxa"/>
          </w:tcPr>
          <w:p w:rsidR="00153884" w:rsidRPr="009604E6" w:rsidRDefault="00153884" w:rsidP="00153884">
            <w:pPr>
              <w:jc w:val="center"/>
              <w:rPr>
                <w:b/>
                <w:bCs/>
                <w:szCs w:val="28"/>
              </w:rPr>
            </w:pPr>
            <w:r w:rsidRPr="009604E6">
              <w:rPr>
                <w:b/>
                <w:bCs/>
                <w:szCs w:val="28"/>
              </w:rPr>
              <w:t>Наименование муниципальной услуги</w:t>
            </w:r>
          </w:p>
        </w:tc>
        <w:tc>
          <w:tcPr>
            <w:tcW w:w="2977" w:type="dxa"/>
          </w:tcPr>
          <w:p w:rsidR="00153884" w:rsidRPr="009604E6" w:rsidRDefault="00153884" w:rsidP="00153884">
            <w:pPr>
              <w:jc w:val="center"/>
              <w:rPr>
                <w:b/>
                <w:bCs/>
                <w:szCs w:val="28"/>
              </w:rPr>
            </w:pPr>
            <w:r w:rsidRPr="009604E6">
              <w:rPr>
                <w:b/>
                <w:bCs/>
                <w:szCs w:val="28"/>
              </w:rPr>
              <w:t>Заявители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528" w:type="dxa"/>
          </w:tcPr>
          <w:p w:rsidR="00153884" w:rsidRPr="00D00232" w:rsidRDefault="00153884" w:rsidP="00153884">
            <w:pPr>
              <w:jc w:val="both"/>
              <w:rPr>
                <w:bCs/>
                <w:szCs w:val="28"/>
              </w:rPr>
            </w:pPr>
            <w:r w:rsidRPr="00D00232">
              <w:rPr>
                <w:snapToGrid w:val="0"/>
                <w:color w:val="000000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7" w:type="dxa"/>
          </w:tcPr>
          <w:p w:rsidR="00153884" w:rsidRPr="00880125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880125">
              <w:rPr>
                <w:bCs/>
                <w:sz w:val="24"/>
                <w:szCs w:val="24"/>
              </w:rPr>
              <w:t xml:space="preserve">малоимущие </w:t>
            </w:r>
            <w:proofErr w:type="gramStart"/>
            <w:r w:rsidRPr="00880125">
              <w:rPr>
                <w:bCs/>
                <w:sz w:val="24"/>
                <w:szCs w:val="24"/>
              </w:rPr>
              <w:t>граждане</w:t>
            </w:r>
            <w:proofErr w:type="gramEnd"/>
            <w:r w:rsidRPr="00880125">
              <w:rPr>
                <w:bCs/>
                <w:sz w:val="24"/>
                <w:szCs w:val="24"/>
              </w:rPr>
              <w:t xml:space="preserve"> постоянно проживающие на территории Западнодвинского муниципального округа Тверской области, иные категории граждан, определенные законодательством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528" w:type="dxa"/>
          </w:tcPr>
          <w:p w:rsidR="00153884" w:rsidRPr="00D00232" w:rsidRDefault="00153884" w:rsidP="00153884">
            <w:pPr>
              <w:jc w:val="both"/>
              <w:rPr>
                <w:bCs/>
                <w:szCs w:val="28"/>
              </w:rPr>
            </w:pPr>
            <w:r w:rsidRPr="00D00232">
              <w:rPr>
                <w:snapToGrid w:val="0"/>
                <w:color w:val="000000"/>
                <w:szCs w:val="28"/>
              </w:rPr>
              <w:t>Передача в собственность граждан жилых помещений в порядке приватизации</w:t>
            </w:r>
          </w:p>
        </w:tc>
        <w:tc>
          <w:tcPr>
            <w:tcW w:w="2977" w:type="dxa"/>
          </w:tcPr>
          <w:p w:rsidR="00153884" w:rsidRPr="00481BBC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481BBC">
              <w:rPr>
                <w:bCs/>
                <w:sz w:val="24"/>
                <w:szCs w:val="24"/>
              </w:rPr>
              <w:t>граждане Российской Федерации, имеющие право пользования жилыми помещениями муниципального жилищного фонда на условиях социального найма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528" w:type="dxa"/>
          </w:tcPr>
          <w:p w:rsidR="00153884" w:rsidRPr="00D00232" w:rsidRDefault="00153884" w:rsidP="00153884">
            <w:pPr>
              <w:jc w:val="both"/>
              <w:rPr>
                <w:bCs/>
                <w:szCs w:val="28"/>
              </w:rPr>
            </w:pPr>
            <w:r w:rsidRPr="00D00232">
              <w:rPr>
                <w:snapToGrid w:val="0"/>
                <w:color w:val="000000"/>
                <w:szCs w:val="28"/>
              </w:rPr>
              <w:t>Выдача разрешений на вырубку (снос), перенос и посадку зеленых насаждений, произрастающих на территории Западнодвинского муниципального округа Тверской области</w:t>
            </w:r>
          </w:p>
        </w:tc>
        <w:tc>
          <w:tcPr>
            <w:tcW w:w="2977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 w:rsidRPr="002E6EA0">
              <w:rPr>
                <w:color w:val="000000"/>
                <w:sz w:val="24"/>
                <w:szCs w:val="24"/>
                <w:shd w:val="clear" w:color="auto" w:fill="FFFFFF"/>
              </w:rPr>
              <w:t>физические или юридические лица либо их уполномоченные представители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528" w:type="dxa"/>
          </w:tcPr>
          <w:p w:rsidR="00153884" w:rsidRPr="00D00232" w:rsidRDefault="00153884" w:rsidP="00153884">
            <w:pPr>
              <w:jc w:val="both"/>
              <w:rPr>
                <w:bCs/>
                <w:szCs w:val="28"/>
              </w:rPr>
            </w:pPr>
            <w:r w:rsidRPr="00D00232">
              <w:rPr>
                <w:snapToGrid w:val="0"/>
                <w:color w:val="000000"/>
                <w:szCs w:val="28"/>
              </w:rPr>
              <w:t>Согласование создания места (площадки) накопления твердых коммунальных отходов и включения их в реестр на территории  Западнодвинского муниципального округа Тверской области</w:t>
            </w:r>
          </w:p>
        </w:tc>
        <w:tc>
          <w:tcPr>
            <w:tcW w:w="2977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 w:rsidRPr="002E6EA0">
              <w:rPr>
                <w:color w:val="000000"/>
                <w:sz w:val="24"/>
                <w:szCs w:val="24"/>
                <w:shd w:val="clear" w:color="auto" w:fill="FFFFFF"/>
              </w:rPr>
              <w:t>физические или юридические лица либо их уполномоченные представители</w:t>
            </w:r>
          </w:p>
        </w:tc>
      </w:tr>
      <w:tr w:rsidR="00153884" w:rsidRPr="007F651A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528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разграничена, на территории муниципального образования </w:t>
            </w:r>
            <w:proofErr w:type="spellStart"/>
            <w:r>
              <w:rPr>
                <w:bCs/>
                <w:szCs w:val="28"/>
              </w:rPr>
              <w:t>Западнодвинский</w:t>
            </w:r>
            <w:proofErr w:type="spellEnd"/>
            <w:r>
              <w:rPr>
                <w:bCs/>
                <w:szCs w:val="28"/>
              </w:rPr>
              <w:t xml:space="preserve"> муниципальный округ Тверской области</w:t>
            </w:r>
          </w:p>
        </w:tc>
        <w:tc>
          <w:tcPr>
            <w:tcW w:w="2977" w:type="dxa"/>
          </w:tcPr>
          <w:p w:rsidR="00153884" w:rsidRPr="007F651A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7F651A">
              <w:rPr>
                <w:sz w:val="24"/>
                <w:szCs w:val="24"/>
              </w:rPr>
              <w:t>граждане Российской Федерации, являющиеся родителями (усыновителями) трех и более детей в возрасте до 18 лет, проживающие совместно с ними на территории Тверской области не менее пяти лет, состоящие на учете в целях бесплатного предоставления в собственность земельных участков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5528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Предоставление физическим и юридическим лицам информации и выписок из Реестра муниципального имущества муниципального образования </w:t>
            </w:r>
            <w:proofErr w:type="spellStart"/>
            <w:r>
              <w:rPr>
                <w:bCs/>
                <w:szCs w:val="28"/>
              </w:rPr>
              <w:t>Западнодвинский</w:t>
            </w:r>
            <w:proofErr w:type="spellEnd"/>
            <w:r>
              <w:rPr>
                <w:bCs/>
                <w:szCs w:val="28"/>
              </w:rPr>
              <w:t xml:space="preserve"> муниципальный округ </w:t>
            </w:r>
            <w:r>
              <w:rPr>
                <w:bCs/>
                <w:szCs w:val="28"/>
              </w:rPr>
              <w:lastRenderedPageBreak/>
              <w:t>Тверской области</w:t>
            </w:r>
          </w:p>
        </w:tc>
        <w:tc>
          <w:tcPr>
            <w:tcW w:w="2977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 w:rsidRPr="00E42424">
              <w:rPr>
                <w:sz w:val="24"/>
                <w:szCs w:val="24"/>
              </w:rPr>
              <w:lastRenderedPageBreak/>
              <w:t xml:space="preserve">физические или юридические лица (за исключением государственных органов и их территориальных органов, органов </w:t>
            </w:r>
            <w:r w:rsidRPr="00E42424">
              <w:rPr>
                <w:sz w:val="24"/>
                <w:szCs w:val="24"/>
              </w:rPr>
              <w:lastRenderedPageBreak/>
              <w:t>государственных внебюджетных фондов и их территориальных органов, органов местного самоуправления), индивидуальные предприниматели, либо их уполномоченные представители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153884" w:rsidRPr="00A86156" w:rsidRDefault="00153884" w:rsidP="00153884">
            <w:pPr>
              <w:jc w:val="both"/>
              <w:rPr>
                <w:bCs/>
                <w:szCs w:val="28"/>
              </w:rPr>
            </w:pPr>
            <w:r w:rsidRPr="00A86156">
              <w:rPr>
                <w:snapToGrid w:val="0"/>
                <w:color w:val="000000"/>
                <w:szCs w:val="28"/>
              </w:rPr>
              <w:t>Выдача разрешений (ордера) на производств</w:t>
            </w:r>
            <w:r>
              <w:rPr>
                <w:snapToGrid w:val="0"/>
                <w:color w:val="000000"/>
                <w:szCs w:val="28"/>
              </w:rPr>
              <w:t>о</w:t>
            </w:r>
            <w:r w:rsidRPr="00A86156">
              <w:rPr>
                <w:snapToGrid w:val="0"/>
                <w:color w:val="000000"/>
                <w:szCs w:val="28"/>
              </w:rPr>
              <w:t xml:space="preserve"> земляных работ на территории Западнодвинского муниципального округа</w:t>
            </w:r>
          </w:p>
        </w:tc>
        <w:tc>
          <w:tcPr>
            <w:tcW w:w="2977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 w:rsidRPr="002E6EA0">
              <w:rPr>
                <w:color w:val="000000"/>
                <w:sz w:val="24"/>
                <w:szCs w:val="24"/>
                <w:shd w:val="clear" w:color="auto" w:fill="FFFFFF"/>
              </w:rPr>
              <w:t>физические или юридические лица либо их уполномоченные представители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528" w:type="dxa"/>
          </w:tcPr>
          <w:p w:rsidR="00153884" w:rsidRPr="00A86156" w:rsidRDefault="00153884" w:rsidP="00153884">
            <w:pPr>
              <w:jc w:val="both"/>
              <w:rPr>
                <w:bCs/>
                <w:szCs w:val="28"/>
              </w:rPr>
            </w:pPr>
            <w:r w:rsidRPr="00A86156">
              <w:rPr>
                <w:snapToGrid w:val="0"/>
                <w:color w:val="000000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977" w:type="dxa"/>
          </w:tcPr>
          <w:p w:rsidR="00153884" w:rsidRPr="00481BBC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481BBC">
              <w:rPr>
                <w:bCs/>
                <w:sz w:val="24"/>
                <w:szCs w:val="24"/>
              </w:rPr>
              <w:t>родители (законные представители) детей в возрасте от 2 месяцев до 7 лет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528" w:type="dxa"/>
          </w:tcPr>
          <w:p w:rsidR="00153884" w:rsidRPr="00B26D1E" w:rsidRDefault="00153884" w:rsidP="00153884">
            <w:pPr>
              <w:jc w:val="both"/>
              <w:rPr>
                <w:snapToGrid w:val="0"/>
                <w:color w:val="000000"/>
                <w:szCs w:val="28"/>
              </w:rPr>
            </w:pPr>
            <w:r w:rsidRPr="00B26D1E">
              <w:rPr>
                <w:snapToGrid w:val="0"/>
                <w:color w:val="000000"/>
                <w:szCs w:val="28"/>
              </w:rPr>
              <w:t>Присвоение, изменение и аннулирование адресов объектам адресации, расположенны</w:t>
            </w:r>
            <w:r>
              <w:rPr>
                <w:snapToGrid w:val="0"/>
                <w:color w:val="000000"/>
                <w:szCs w:val="28"/>
              </w:rPr>
              <w:t>м</w:t>
            </w:r>
            <w:r w:rsidRPr="00B26D1E">
              <w:rPr>
                <w:snapToGrid w:val="0"/>
                <w:color w:val="000000"/>
                <w:szCs w:val="28"/>
              </w:rPr>
              <w:t xml:space="preserve"> на территории Западнодвинского муниципального округа Тверской области</w:t>
            </w:r>
          </w:p>
        </w:tc>
        <w:tc>
          <w:tcPr>
            <w:tcW w:w="2977" w:type="dxa"/>
          </w:tcPr>
          <w:p w:rsidR="00153884" w:rsidRPr="00D478BA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D478BA">
              <w:rPr>
                <w:bCs/>
                <w:sz w:val="24"/>
                <w:szCs w:val="24"/>
              </w:rPr>
              <w:t>физические или юридические лица, являющиеся собственниками объектов адресации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528" w:type="dxa"/>
          </w:tcPr>
          <w:p w:rsidR="00153884" w:rsidRPr="00B26D1E" w:rsidRDefault="00153884" w:rsidP="00153884">
            <w:pPr>
              <w:jc w:val="both"/>
              <w:rPr>
                <w:snapToGrid w:val="0"/>
                <w:color w:val="000000"/>
                <w:szCs w:val="28"/>
              </w:rPr>
            </w:pPr>
            <w:proofErr w:type="gramStart"/>
            <w:r w:rsidRPr="00B26D1E">
              <w:rPr>
                <w:snapToGrid w:val="0"/>
                <w:color w:val="000000"/>
                <w:szCs w:val="28"/>
              </w:rPr>
              <w:t>Принятие решения о переводе жилого помещения в нежилое и нежилого помещения в жилое на территории Западнодвинского муниципального округа Тверской области</w:t>
            </w:r>
            <w:proofErr w:type="gramEnd"/>
          </w:p>
        </w:tc>
        <w:tc>
          <w:tcPr>
            <w:tcW w:w="2977" w:type="dxa"/>
          </w:tcPr>
          <w:p w:rsidR="00153884" w:rsidRPr="00D478BA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D478BA">
              <w:rPr>
                <w:bCs/>
                <w:sz w:val="24"/>
                <w:szCs w:val="24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proofErr w:type="gramStart"/>
            <w:r w:rsidRPr="00D478BA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D478BA">
              <w:rPr>
                <w:bCs/>
                <w:sz w:val="24"/>
                <w:szCs w:val="24"/>
              </w:rPr>
              <w:t xml:space="preserve"> либо их уполномоченные представители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528" w:type="dxa"/>
          </w:tcPr>
          <w:p w:rsidR="00153884" w:rsidRPr="00B26D1E" w:rsidRDefault="00153884" w:rsidP="00153884">
            <w:pPr>
              <w:jc w:val="both"/>
              <w:rPr>
                <w:snapToGrid w:val="0"/>
                <w:color w:val="000000"/>
                <w:szCs w:val="28"/>
              </w:rPr>
            </w:pPr>
            <w:r w:rsidRPr="00B26D1E">
              <w:rPr>
                <w:snapToGrid w:val="0"/>
                <w:color w:val="000000"/>
                <w:szCs w:val="28"/>
              </w:rPr>
              <w:t>Согласование переустройства и перепланировки жилых и нежилых помещений в многоквартирных и жилых домах на территории Западнодвинского муниципального округа Тверской области</w:t>
            </w:r>
          </w:p>
        </w:tc>
        <w:tc>
          <w:tcPr>
            <w:tcW w:w="2977" w:type="dxa"/>
          </w:tcPr>
          <w:p w:rsidR="00153884" w:rsidRPr="00D478BA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D478BA">
              <w:rPr>
                <w:bCs/>
                <w:sz w:val="24"/>
                <w:szCs w:val="24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proofErr w:type="gramStart"/>
            <w:r w:rsidRPr="00D478BA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D478BA">
              <w:rPr>
                <w:bCs/>
                <w:sz w:val="24"/>
                <w:szCs w:val="24"/>
              </w:rPr>
              <w:t xml:space="preserve"> либо их уполномоченные представители</w:t>
            </w:r>
          </w:p>
        </w:tc>
      </w:tr>
      <w:tr w:rsidR="00153884" w:rsidTr="00153884">
        <w:tc>
          <w:tcPr>
            <w:tcW w:w="959" w:type="dxa"/>
          </w:tcPr>
          <w:p w:rsidR="00153884" w:rsidRDefault="00153884" w:rsidP="0015388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528" w:type="dxa"/>
          </w:tcPr>
          <w:p w:rsidR="00153884" w:rsidRPr="00B26D1E" w:rsidRDefault="00153884" w:rsidP="00153884">
            <w:pPr>
              <w:jc w:val="both"/>
              <w:rPr>
                <w:snapToGrid w:val="0"/>
                <w:color w:val="000000"/>
                <w:szCs w:val="28"/>
              </w:rPr>
            </w:pPr>
            <w:r w:rsidRPr="00B26D1E">
              <w:rPr>
                <w:snapToGrid w:val="0"/>
                <w:color w:val="000000"/>
                <w:szCs w:val="28"/>
              </w:rPr>
              <w:t>Признание садового дома жилым домом и жилого дома садовым домом на территории Западнодвинского муниципального округа Тверской области</w:t>
            </w:r>
          </w:p>
        </w:tc>
        <w:tc>
          <w:tcPr>
            <w:tcW w:w="2977" w:type="dxa"/>
          </w:tcPr>
          <w:p w:rsidR="00153884" w:rsidRPr="00D478BA" w:rsidRDefault="00153884" w:rsidP="00153884">
            <w:pPr>
              <w:jc w:val="both"/>
              <w:rPr>
                <w:bCs/>
                <w:sz w:val="24"/>
                <w:szCs w:val="24"/>
              </w:rPr>
            </w:pPr>
            <w:r w:rsidRPr="00D478BA">
              <w:rPr>
                <w:color w:val="000000"/>
                <w:sz w:val="24"/>
                <w:szCs w:val="24"/>
                <w:shd w:val="clear" w:color="auto" w:fill="FFFFFF"/>
              </w:rPr>
              <w:t>физические или юридические лица и индивидуальные предприниматели, являющиеся собственниками садового дома или жилого дома</w:t>
            </w:r>
          </w:p>
        </w:tc>
      </w:tr>
    </w:tbl>
    <w:p w:rsidR="009604E6" w:rsidRDefault="009604E6" w:rsidP="00153884">
      <w:pPr>
        <w:spacing w:after="200" w:line="276" w:lineRule="auto"/>
        <w:jc w:val="center"/>
        <w:rPr>
          <w:bCs/>
          <w:szCs w:val="28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p w:rsidR="00880125" w:rsidRDefault="00880125" w:rsidP="007F651A">
      <w:pPr>
        <w:spacing w:after="200" w:line="276" w:lineRule="auto"/>
        <w:rPr>
          <w:b/>
          <w:bCs/>
          <w:sz w:val="24"/>
        </w:rPr>
      </w:pPr>
    </w:p>
    <w:sectPr w:rsidR="00880125" w:rsidSect="004A128E">
      <w:pgSz w:w="11906" w:h="16838"/>
      <w:pgMar w:top="227" w:right="22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F9D"/>
    <w:multiLevelType w:val="hybridMultilevel"/>
    <w:tmpl w:val="70A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5B9"/>
    <w:multiLevelType w:val="hybridMultilevel"/>
    <w:tmpl w:val="33AEEEFA"/>
    <w:lvl w:ilvl="0" w:tplc="8EB08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1521C"/>
    <w:multiLevelType w:val="hybridMultilevel"/>
    <w:tmpl w:val="270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4FCE"/>
    <w:rsid w:val="00011F03"/>
    <w:rsid w:val="00076FE9"/>
    <w:rsid w:val="00093BEA"/>
    <w:rsid w:val="000D30AC"/>
    <w:rsid w:val="000F76D1"/>
    <w:rsid w:val="00103D5A"/>
    <w:rsid w:val="00142DD3"/>
    <w:rsid w:val="00153884"/>
    <w:rsid w:val="00173366"/>
    <w:rsid w:val="00184584"/>
    <w:rsid w:val="001B4829"/>
    <w:rsid w:val="001C149F"/>
    <w:rsid w:val="0021256D"/>
    <w:rsid w:val="00215DDE"/>
    <w:rsid w:val="002431EC"/>
    <w:rsid w:val="002E6EA0"/>
    <w:rsid w:val="00343710"/>
    <w:rsid w:val="003701DB"/>
    <w:rsid w:val="004642C5"/>
    <w:rsid w:val="00475D32"/>
    <w:rsid w:val="00481BBC"/>
    <w:rsid w:val="00483D28"/>
    <w:rsid w:val="004A128E"/>
    <w:rsid w:val="004D4C62"/>
    <w:rsid w:val="00500A46"/>
    <w:rsid w:val="00564DAD"/>
    <w:rsid w:val="006159D1"/>
    <w:rsid w:val="00683741"/>
    <w:rsid w:val="006E1A2B"/>
    <w:rsid w:val="006F4898"/>
    <w:rsid w:val="00766FBB"/>
    <w:rsid w:val="00782CF8"/>
    <w:rsid w:val="007C32B9"/>
    <w:rsid w:val="007D1B57"/>
    <w:rsid w:val="007F651A"/>
    <w:rsid w:val="00835F3F"/>
    <w:rsid w:val="00866C1A"/>
    <w:rsid w:val="00880125"/>
    <w:rsid w:val="00884E3C"/>
    <w:rsid w:val="00894390"/>
    <w:rsid w:val="00895EAB"/>
    <w:rsid w:val="00897081"/>
    <w:rsid w:val="008A2914"/>
    <w:rsid w:val="00945330"/>
    <w:rsid w:val="009604E6"/>
    <w:rsid w:val="009B587D"/>
    <w:rsid w:val="009D4878"/>
    <w:rsid w:val="00A86156"/>
    <w:rsid w:val="00A91787"/>
    <w:rsid w:val="00AC5C44"/>
    <w:rsid w:val="00AF052E"/>
    <w:rsid w:val="00B00BAF"/>
    <w:rsid w:val="00B24090"/>
    <w:rsid w:val="00B8577D"/>
    <w:rsid w:val="00BD7D91"/>
    <w:rsid w:val="00BE222E"/>
    <w:rsid w:val="00C20565"/>
    <w:rsid w:val="00C34BD1"/>
    <w:rsid w:val="00C46D2F"/>
    <w:rsid w:val="00C64869"/>
    <w:rsid w:val="00C64A15"/>
    <w:rsid w:val="00CE4FCE"/>
    <w:rsid w:val="00D00232"/>
    <w:rsid w:val="00D30734"/>
    <w:rsid w:val="00D44571"/>
    <w:rsid w:val="00D478BA"/>
    <w:rsid w:val="00D65952"/>
    <w:rsid w:val="00D93E7F"/>
    <w:rsid w:val="00E03D68"/>
    <w:rsid w:val="00E52B24"/>
    <w:rsid w:val="00EA6BF2"/>
    <w:rsid w:val="00F14EBD"/>
    <w:rsid w:val="00F25943"/>
    <w:rsid w:val="00F73AF8"/>
    <w:rsid w:val="00F97ABF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FC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E4FC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E4F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CE4FCE"/>
    <w:pPr>
      <w:jc w:val="center"/>
    </w:pPr>
  </w:style>
  <w:style w:type="character" w:customStyle="1" w:styleId="a4">
    <w:name w:val="Название Знак"/>
    <w:basedOn w:val="a0"/>
    <w:link w:val="a3"/>
    <w:rsid w:val="00CE4F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E4FCE"/>
    <w:pPr>
      <w:ind w:left="720"/>
      <w:contextualSpacing/>
    </w:pPr>
  </w:style>
  <w:style w:type="table" w:styleId="a6">
    <w:name w:val="Table Grid"/>
    <w:basedOn w:val="a1"/>
    <w:uiPriority w:val="59"/>
    <w:rsid w:val="00CE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215DD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2022-08-01T13:10:00Z</cp:lastPrinted>
  <dcterms:created xsi:type="dcterms:W3CDTF">2022-08-02T08:28:00Z</dcterms:created>
  <dcterms:modified xsi:type="dcterms:W3CDTF">2022-08-02T08:28:00Z</dcterms:modified>
</cp:coreProperties>
</file>